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08B07">
      <w:pPr>
        <w:snapToGrid w:val="0"/>
        <w:spacing w:line="570" w:lineRule="exact"/>
        <w:jc w:val="left"/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  <w:t>附件5</w:t>
      </w:r>
    </w:p>
    <w:p w14:paraId="15B5903A"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 w14:paraId="17641E06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易门县职业高级中学2025年部门预算公开空表说明</w:t>
      </w:r>
    </w:p>
    <w:p w14:paraId="46543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易门县职业高级中学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 w14:paraId="3D933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易门县职业高级中学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部门预算公开中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预算03表（一般公共预算“三公”经费支出预算表）、预算06表（政府性基金预算支出预算表）、预算08表（政府购买服务预算表）、预算09-1表（对下转移支付预算表）、预算09-2表（对下转移支付绩效目标表）均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4313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 w14:paraId="10F41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3B77A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DF3D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EBB4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618F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BD92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易门县职业高级中学</w:t>
      </w:r>
    </w:p>
    <w:p w14:paraId="60462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2025年01月22日</w:t>
      </w:r>
    </w:p>
    <w:p w14:paraId="21CB0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7FD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F8750B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F8750B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Mzg0MTVjOTQ0NTZmNGQ0MWNmMGEzZTk5MTg2MTkifQ=="/>
  </w:docVars>
  <w:rsids>
    <w:rsidRoot w:val="00000000"/>
    <w:rsid w:val="05127D25"/>
    <w:rsid w:val="051E76A1"/>
    <w:rsid w:val="05D43A5D"/>
    <w:rsid w:val="0D031431"/>
    <w:rsid w:val="10CC2F6D"/>
    <w:rsid w:val="160A31C6"/>
    <w:rsid w:val="266A3557"/>
    <w:rsid w:val="2945615E"/>
    <w:rsid w:val="2A005311"/>
    <w:rsid w:val="38061539"/>
    <w:rsid w:val="39607D5D"/>
    <w:rsid w:val="4ECC73FE"/>
    <w:rsid w:val="508255F8"/>
    <w:rsid w:val="53AD1C2E"/>
    <w:rsid w:val="629D2A42"/>
    <w:rsid w:val="6E130DC8"/>
    <w:rsid w:val="78617F86"/>
    <w:rsid w:val="7C8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256</Characters>
  <Lines>0</Lines>
  <Paragraphs>0</Paragraphs>
  <TotalTime>31</TotalTime>
  <ScaleCrop>false</ScaleCrop>
  <LinksUpToDate>false</LinksUpToDate>
  <CharactersWithSpaces>285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啊温</cp:lastModifiedBy>
  <dcterms:modified xsi:type="dcterms:W3CDTF">2025-01-22T02:41:45Z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482AA6777DAF45E587ED1C921AC41862_12</vt:lpwstr>
  </property>
  <property fmtid="{D5CDD505-2E9C-101B-9397-08002B2CF9AE}" pid="4" name="KSOTemplateDocerSaveRecord">
    <vt:lpwstr>eyJoZGlkIjoiOWZiMzg0MTVjOTQ0NTZmNGQ0MWNmMGEzZTk5MTg2MTkiLCJ1c2VySWQiOiI3NzI5MjIyMDAifQ==</vt:lpwstr>
  </property>
</Properties>
</file>